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E6470F">
      <w:pPr>
        <w:jc w:val="center"/>
        <w:rPr>
          <w:rFonts w:hint="eastAsia" w:ascii="黑体" w:hAnsi="黑体" w:eastAsia="黑体" w:cs="Times New Roman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Times New Roman"/>
          <w:sz w:val="32"/>
          <w:szCs w:val="32"/>
        </w:rPr>
        <w:t>材料采购询价函</w:t>
      </w:r>
    </w:p>
    <w:p w14:paraId="20EAF7E8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致：各潜在供应商</w:t>
      </w:r>
    </w:p>
    <w:p w14:paraId="12ECA135">
      <w:pPr>
        <w:spacing w:line="360" w:lineRule="auto"/>
        <w:ind w:firstLine="44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宋体" w:hAnsi="宋体" w:eastAsia="宋体" w:cs="Times New Roman"/>
          <w:color w:val="000000"/>
          <w:kern w:val="0"/>
          <w:sz w:val="22"/>
        </w:rPr>
        <w:t>我单位因生产需要，拟采购一批材料，现邀请贵司进行报价。具体采购内容详见下表：</w:t>
      </w:r>
    </w:p>
    <w:p w14:paraId="161629BF">
      <w:pPr>
        <w:spacing w:line="360" w:lineRule="auto"/>
        <w:rPr>
          <w:rFonts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一、采购内容</w:t>
      </w:r>
    </w:p>
    <w:p w14:paraId="4A992EF6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采购明细见下表。</w:t>
      </w:r>
    </w:p>
    <w:p w14:paraId="39D99349">
      <w:pPr>
        <w:spacing w:line="360" w:lineRule="auto"/>
        <w:ind w:firstLine="480" w:firstLineChars="20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采购明细表</w:t>
      </w:r>
    </w:p>
    <w:tbl>
      <w:tblPr>
        <w:tblStyle w:val="15"/>
        <w:tblW w:w="876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220"/>
        <w:gridCol w:w="1980"/>
        <w:gridCol w:w="1080"/>
        <w:gridCol w:w="1320"/>
        <w:gridCol w:w="1080"/>
      </w:tblGrid>
      <w:tr w14:paraId="05FE2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43B2A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28BB12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产品名称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59D64F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规格型号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23620A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18F26C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单价（元）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BCF97C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备注</w:t>
            </w:r>
          </w:p>
        </w:tc>
      </w:tr>
      <w:tr w14:paraId="2A9806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AF75C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146D54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岩体切割机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用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锯片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570A0E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直径1米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D9291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片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0A1E2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933FDB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　</w:t>
            </w:r>
          </w:p>
        </w:tc>
      </w:tr>
      <w:tr w14:paraId="7ADF29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54DAE1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1BE6CB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水钻钻头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971D60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φ108*450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F2DCE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B67120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C2BE43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　</w:t>
            </w:r>
          </w:p>
        </w:tc>
      </w:tr>
      <w:tr w14:paraId="1DE71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708BC8D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3626D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水钻钻头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97CFA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φ108*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A934B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C267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12021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8549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E447E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4BBC0E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电镐用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五坑扁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钎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E36D6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17*500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CE7DC7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601538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BEDAEB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　</w:t>
            </w:r>
          </w:p>
        </w:tc>
      </w:tr>
      <w:tr w14:paraId="28984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82214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44B900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电镐用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五坑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尖钎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D7A2504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17*500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EAF993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753E3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2DFA3B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　</w:t>
            </w:r>
          </w:p>
        </w:tc>
      </w:tr>
      <w:tr w14:paraId="006E8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441C9B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AE49BD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冲击钻钻头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F3C6F9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φ10*250mm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91A27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A1261F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44CCB9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　</w:t>
            </w:r>
          </w:p>
        </w:tc>
      </w:tr>
      <w:tr w14:paraId="6902B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DA6F1C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5E54DC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冲击钻钻头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8E5B10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φ16*250mm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C47691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054E3F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97C23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　</w:t>
            </w:r>
          </w:p>
        </w:tc>
      </w:tr>
      <w:tr w14:paraId="0248C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849B5C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2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ECF8DA7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冲击钻钻头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B7A0AE5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φ18*250mm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400DB1E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1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FE2E556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851378"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　</w:t>
            </w:r>
          </w:p>
        </w:tc>
      </w:tr>
    </w:tbl>
    <w:p w14:paraId="6B8638BE">
      <w:pPr>
        <w:pStyle w:val="30"/>
        <w:numPr>
          <w:ilvl w:val="0"/>
          <w:numId w:val="1"/>
        </w:num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采购要求</w:t>
      </w:r>
    </w:p>
    <w:p w14:paraId="1F12683D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1.</w:t>
      </w:r>
      <w:r>
        <w:rPr>
          <w:rFonts w:ascii="Times New Roman" w:hAnsi="Times New Roman" w:eastAsia="宋体" w:cs="Times New Roman"/>
          <w:sz w:val="24"/>
          <w:szCs w:val="24"/>
        </w:rPr>
        <w:t>供应商需负责将货物配送至我方指定地点</w:t>
      </w:r>
      <w:r>
        <w:rPr>
          <w:rFonts w:hint="eastAsia" w:ascii="Times New Roman" w:hAnsi="Times New Roman" w:eastAsia="宋体" w:cs="Times New Roman"/>
          <w:sz w:val="24"/>
          <w:szCs w:val="24"/>
        </w:rPr>
        <w:t>（辽宁省朝阳市工地现场）</w:t>
      </w:r>
      <w:r>
        <w:rPr>
          <w:rFonts w:ascii="Times New Roman" w:hAnsi="Times New Roman" w:eastAsia="宋体" w:cs="Times New Roman"/>
          <w:sz w:val="24"/>
          <w:szCs w:val="24"/>
        </w:rPr>
        <w:t>；</w:t>
      </w:r>
    </w:p>
    <w:p w14:paraId="2035B78A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2.</w:t>
      </w:r>
      <w:r>
        <w:rPr>
          <w:rFonts w:ascii="Times New Roman" w:hAnsi="Times New Roman" w:eastAsia="宋体" w:cs="Times New Roman"/>
          <w:sz w:val="24"/>
          <w:szCs w:val="24"/>
        </w:rPr>
        <w:t>具体采购数量以我方实际需求为准，供应商应在接到需求通知后24小时内完成配送；</w:t>
      </w:r>
    </w:p>
    <w:p w14:paraId="47CEF8A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3.</w:t>
      </w:r>
      <w:r>
        <w:rPr>
          <w:rFonts w:ascii="Times New Roman" w:hAnsi="Times New Roman" w:eastAsia="宋体" w:cs="Times New Roman"/>
          <w:sz w:val="24"/>
          <w:szCs w:val="24"/>
        </w:rPr>
        <w:t>货物应符合相关质量标准。</w:t>
      </w:r>
    </w:p>
    <w:p w14:paraId="4B64E6D1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二、结款方式</w:t>
      </w:r>
    </w:p>
    <w:p w14:paraId="467C14AA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1.按实际采购数量进行结算；</w:t>
      </w:r>
    </w:p>
    <w:p w14:paraId="09157D4A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2.现场验收合格后，供应商提供结算单及合规发票，我方在10个工作日内一次性支付；</w:t>
      </w:r>
    </w:p>
    <w:p w14:paraId="401234B1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3.付款方式：银行转账。</w:t>
      </w:r>
    </w:p>
    <w:p w14:paraId="5A736C14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</w:rPr>
        <w:t>三、报价要求</w:t>
      </w:r>
    </w:p>
    <w:p w14:paraId="21ECE5D6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1.请按附件《报价单》格式填报价格并加盖公章；</w:t>
      </w:r>
    </w:p>
    <w:p w14:paraId="6D33BDB0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2.报价单及营业执照复印件请于 2026年10月16日12:00前送达或邮寄至以下地址：</w:t>
      </w:r>
    </w:p>
    <w:p w14:paraId="2B75F09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联系人：王健</w:t>
      </w:r>
    </w:p>
    <w:p w14:paraId="1EB99A03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联系电话：18342831677</w:t>
      </w:r>
    </w:p>
    <w:p w14:paraId="0061C54D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邮箱：1356046587@qq.com</w:t>
      </w:r>
    </w:p>
    <w:p w14:paraId="64505F5E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地址：沈阳市和平区光荣街66号406室</w:t>
      </w:r>
    </w:p>
    <w:p w14:paraId="7416DCA3">
      <w:pPr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感谢贵司的支持与合作！</w:t>
      </w:r>
    </w:p>
    <w:p w14:paraId="2C1B566C">
      <w:pPr>
        <w:spacing w:line="360" w:lineRule="auto"/>
        <w:ind w:firstLine="480" w:firstLineChars="200"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附件：《报价单》格式</w:t>
      </w:r>
    </w:p>
    <w:p w14:paraId="6537AD74">
      <w:pPr>
        <w:spacing w:line="360" w:lineRule="auto"/>
        <w:ind w:firstLine="480" w:firstLineChars="200"/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沈阳兴禹水利建设工程质量检测有限公司</w:t>
      </w:r>
    </w:p>
    <w:p w14:paraId="0280CF12">
      <w:pPr>
        <w:wordWrap w:val="0"/>
        <w:spacing w:line="360" w:lineRule="auto"/>
        <w:ind w:firstLine="480" w:firstLineChars="200"/>
        <w:jc w:val="righ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 xml:space="preserve">2026年10月10日        </w:t>
      </w:r>
    </w:p>
    <w:p w14:paraId="5C54B7E6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</w:p>
    <w:p w14:paraId="707E0A02">
      <w:pPr>
        <w:widowControl/>
        <w:jc w:val="left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br w:type="page"/>
      </w:r>
    </w:p>
    <w:p w14:paraId="39DDCE13">
      <w:pPr>
        <w:jc w:val="center"/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报价单</w:t>
      </w:r>
    </w:p>
    <w:p w14:paraId="24705751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致：沈阳兴禹水利建设工程质量检测有限公司</w:t>
      </w:r>
    </w:p>
    <w:p w14:paraId="7D95C682">
      <w:pPr>
        <w:spacing w:line="360" w:lineRule="auto"/>
        <w:ind w:firstLine="480" w:firstLineChars="2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我公司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             </w:t>
      </w:r>
      <w:r>
        <w:rPr>
          <w:rFonts w:ascii="Times New Roman" w:hAnsi="Times New Roman" w:eastAsia="宋体" w:cs="Times New Roman"/>
          <w:sz w:val="24"/>
          <w:szCs w:val="24"/>
        </w:rPr>
        <w:t>，满足贵公司</w:t>
      </w:r>
      <w:r>
        <w:rPr>
          <w:rFonts w:hint="eastAsia" w:ascii="Times New Roman" w:hAnsi="Times New Roman" w:eastAsia="宋体" w:cs="Times New Roman"/>
          <w:sz w:val="24"/>
          <w:szCs w:val="24"/>
        </w:rPr>
        <w:t>材料采购</w:t>
      </w:r>
      <w:r>
        <w:rPr>
          <w:rFonts w:ascii="Times New Roman" w:hAnsi="Times New Roman" w:eastAsia="宋体" w:cs="Times New Roman"/>
          <w:sz w:val="24"/>
          <w:szCs w:val="24"/>
        </w:rPr>
        <w:t>相关服务要求，我公司</w:t>
      </w:r>
      <w:r>
        <w:rPr>
          <w:rFonts w:hint="eastAsia" w:ascii="Times New Roman" w:hAnsi="Times New Roman" w:eastAsia="宋体" w:cs="Times New Roman"/>
          <w:sz w:val="24"/>
          <w:szCs w:val="24"/>
        </w:rPr>
        <w:t>报价如下表：</w:t>
      </w:r>
    </w:p>
    <w:p w14:paraId="668F7E00">
      <w:pPr>
        <w:spacing w:line="360" w:lineRule="auto"/>
        <w:ind w:firstLine="480" w:firstLineChars="200"/>
        <w:jc w:val="center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报价表</w:t>
      </w:r>
    </w:p>
    <w:tbl>
      <w:tblPr>
        <w:tblStyle w:val="15"/>
        <w:tblW w:w="8806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216"/>
        <w:gridCol w:w="1346"/>
        <w:gridCol w:w="1660"/>
        <w:gridCol w:w="2260"/>
        <w:gridCol w:w="620"/>
      </w:tblGrid>
      <w:tr w14:paraId="60C46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29580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22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233E3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产品名称</w:t>
            </w:r>
          </w:p>
        </w:tc>
        <w:tc>
          <w:tcPr>
            <w:tcW w:w="13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816A1D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规格型号</w:t>
            </w:r>
          </w:p>
        </w:tc>
        <w:tc>
          <w:tcPr>
            <w:tcW w:w="16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C8C0D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22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EA5B6B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单价（元）</w:t>
            </w:r>
          </w:p>
        </w:tc>
        <w:tc>
          <w:tcPr>
            <w:tcW w:w="6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FB58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备注</w:t>
            </w:r>
          </w:p>
        </w:tc>
      </w:tr>
      <w:tr w14:paraId="248D18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213C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B23DD0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岩体切割机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用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锯片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9E227A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直径1米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4175B81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片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1E1BB0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18EEC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 w14:paraId="7CBB1F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3FED40F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21A292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水钻钻头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0A89D1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φ108*450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FA088B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A91E2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F6CA49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 w14:paraId="69926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1B8ED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6BFBB3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水钻钻头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A3B6EE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φ108*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AD8514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72815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E2982FA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 w14:paraId="4B685B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F7AB0A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0D7D4C8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电镐用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五坑扁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钎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30AB58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17*500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CE2D0B7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6DB9B2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079CAD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 w14:paraId="78AC6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78CDB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E79E6B0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电镐用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五坑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尖钎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593C0B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17*500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055BB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8716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23276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 w14:paraId="25B16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8977B1C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65A8C1B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冲击钻钻头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ABDC4B8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φ10*250mm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D30A9AC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EA1BB9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6368C4D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 w14:paraId="25F620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3028E94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342481F5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冲击钻钻头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9A64B3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φ16*250mm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91618EA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C6CCCE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8ABE827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  <w:tr w14:paraId="5F0EC0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6E58CD47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2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</w:tcPr>
          <w:p w14:paraId="5FC7FFB2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冲击钻钻头</w:t>
            </w:r>
          </w:p>
        </w:tc>
        <w:tc>
          <w:tcPr>
            <w:tcW w:w="13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A946E1">
            <w:pPr>
              <w:widowControl/>
              <w:jc w:val="center"/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φ18*250mm</w:t>
            </w:r>
          </w:p>
        </w:tc>
        <w:tc>
          <w:tcPr>
            <w:tcW w:w="16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710D8D6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个</w:t>
            </w:r>
          </w:p>
        </w:tc>
        <w:tc>
          <w:tcPr>
            <w:tcW w:w="22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5B85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3E15A2AE">
            <w:pPr>
              <w:widowControl/>
              <w:jc w:val="left"/>
              <w:rPr>
                <w:rFonts w:hint="eastAsia" w:ascii="等线" w:hAnsi="等线" w:eastAsia="等线" w:cs="宋体"/>
                <w:color w:val="000000"/>
                <w:kern w:val="0"/>
                <w:szCs w:val="21"/>
              </w:rPr>
            </w:pPr>
            <w:r>
              <w:rPr>
                <w:rFonts w:ascii="等线" w:hAnsi="等线" w:eastAsia="等线" w:cs="宋体"/>
                <w:color w:val="000000"/>
                <w:kern w:val="0"/>
                <w:szCs w:val="21"/>
              </w:rPr>
              <w:t>　</w:t>
            </w:r>
          </w:p>
        </w:tc>
      </w:tr>
    </w:tbl>
    <w:p w14:paraId="39189CBA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65BA1763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</w:p>
    <w:p w14:paraId="5F1AC2A2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公司名称：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                    </w:t>
      </w:r>
      <w:r>
        <w:rPr>
          <w:rFonts w:ascii="Times New Roman" w:hAnsi="Times New Roman" w:eastAsia="宋体" w:cs="Times New Roman"/>
          <w:sz w:val="24"/>
          <w:szCs w:val="24"/>
        </w:rPr>
        <w:t>（加盖公章）</w:t>
      </w:r>
    </w:p>
    <w:p w14:paraId="20A9AACD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</w:rPr>
        <w:t>联系人</w:t>
      </w:r>
      <w:r>
        <w:rPr>
          <w:rFonts w:ascii="Times New Roman" w:hAnsi="Times New Roman" w:eastAsia="宋体" w:cs="Times New Roman"/>
          <w:sz w:val="24"/>
          <w:szCs w:val="24"/>
        </w:rPr>
        <w:t>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</w:t>
      </w:r>
    </w:p>
    <w:p w14:paraId="280A4E2B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联系地址：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       </w:t>
      </w:r>
    </w:p>
    <w:p w14:paraId="2E659D57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联系电话：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                         </w:t>
      </w:r>
      <w:r>
        <w:rPr>
          <w:rFonts w:ascii="Times New Roman" w:hAnsi="Times New Roman" w:eastAsia="宋体" w:cs="Times New Roman"/>
          <w:sz w:val="24"/>
          <w:szCs w:val="24"/>
        </w:rPr>
        <w:t xml:space="preserve">          </w:t>
      </w:r>
    </w:p>
    <w:p w14:paraId="0B51E4A8">
      <w:pPr>
        <w:spacing w:line="360" w:lineRule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>时间：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  <w:r>
        <w:rPr>
          <w:rFonts w:ascii="Times New Roman" w:hAnsi="Times New Roman" w:eastAsia="宋体" w:cs="Times New Roman"/>
          <w:sz w:val="24"/>
          <w:szCs w:val="24"/>
        </w:rPr>
        <w:t xml:space="preserve">年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宋体" w:cs="Times New Roman"/>
          <w:sz w:val="24"/>
          <w:szCs w:val="24"/>
        </w:rPr>
        <w:t xml:space="preserve">月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宋体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宋体" w:cs="Times New Roman"/>
          <w:sz w:val="24"/>
          <w:szCs w:val="24"/>
        </w:rPr>
        <w:t xml:space="preserve">日       </w:t>
      </w:r>
    </w:p>
    <w:p w14:paraId="210692AF">
      <w:pPr>
        <w:rPr>
          <w:rFonts w:ascii="Times New Roman" w:hAnsi="Times New Roman" w:eastAsia="宋体" w:cs="Times New Roman"/>
          <w:sz w:val="24"/>
          <w:szCs w:val="24"/>
        </w:rPr>
      </w:pPr>
    </w:p>
    <w:p w14:paraId="7966F072">
      <w:pPr>
        <w:rPr>
          <w:rFonts w:ascii="Times New Roman" w:hAnsi="Times New Roman" w:eastAsia="宋体" w:cs="Times New Roman"/>
          <w:sz w:val="24"/>
          <w:szCs w:val="24"/>
        </w:rPr>
      </w:pPr>
    </w:p>
    <w:p w14:paraId="4D29F075">
      <w:pPr>
        <w:rPr>
          <w:rFonts w:ascii="Times New Roman" w:hAnsi="Times New Roman" w:eastAsia="宋体" w:cs="Times New Roman"/>
          <w:sz w:val="24"/>
          <w:szCs w:val="24"/>
        </w:rPr>
      </w:pPr>
    </w:p>
    <w:p w14:paraId="1598F6F4">
      <w:pPr>
        <w:rPr>
          <w:rFonts w:ascii="Times New Roman" w:hAnsi="Times New Roman" w:eastAsia="宋体" w:cs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822EC1"/>
    <w:multiLevelType w:val="multilevel"/>
    <w:tmpl w:val="34822EC1"/>
    <w:lvl w:ilvl="0" w:tentative="0">
      <w:start w:val="1"/>
      <w:numFmt w:val="japaneseCounting"/>
      <w:lvlText w:val="%1、"/>
      <w:lvlJc w:val="left"/>
      <w:pPr>
        <w:ind w:left="504" w:hanging="504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62E"/>
    <w:rsid w:val="00026680"/>
    <w:rsid w:val="00097D19"/>
    <w:rsid w:val="001E462E"/>
    <w:rsid w:val="00222E16"/>
    <w:rsid w:val="002F754B"/>
    <w:rsid w:val="00302F2F"/>
    <w:rsid w:val="003155BB"/>
    <w:rsid w:val="003F2D05"/>
    <w:rsid w:val="004C004D"/>
    <w:rsid w:val="004E42D2"/>
    <w:rsid w:val="005A0A07"/>
    <w:rsid w:val="006000D0"/>
    <w:rsid w:val="00620C25"/>
    <w:rsid w:val="0062319C"/>
    <w:rsid w:val="00685E60"/>
    <w:rsid w:val="006E1529"/>
    <w:rsid w:val="007B208B"/>
    <w:rsid w:val="007F5973"/>
    <w:rsid w:val="00890CEE"/>
    <w:rsid w:val="008F062E"/>
    <w:rsid w:val="009014F9"/>
    <w:rsid w:val="00905FE7"/>
    <w:rsid w:val="009A40BE"/>
    <w:rsid w:val="00A26EB3"/>
    <w:rsid w:val="00AB1975"/>
    <w:rsid w:val="00B37169"/>
    <w:rsid w:val="00B95442"/>
    <w:rsid w:val="00BD6A31"/>
    <w:rsid w:val="00CE0F28"/>
    <w:rsid w:val="00CF0F76"/>
    <w:rsid w:val="00DD3545"/>
    <w:rsid w:val="00DE35A7"/>
    <w:rsid w:val="00DE67E3"/>
    <w:rsid w:val="00E12EFE"/>
    <w:rsid w:val="00EA7EEB"/>
    <w:rsid w:val="00EF1CD8"/>
    <w:rsid w:val="00F256CC"/>
    <w:rsid w:val="00F94EDA"/>
    <w:rsid w:val="00FE7343"/>
    <w:rsid w:val="6ECB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2F5597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2F5597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633</Words>
  <Characters>782</Characters>
  <Lines>8</Lines>
  <Paragraphs>2</Paragraphs>
  <TotalTime>7</TotalTime>
  <ScaleCrop>false</ScaleCrop>
  <LinksUpToDate>false</LinksUpToDate>
  <CharactersWithSpaces>996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2026-10-10T06:39:00Z</dcterms:created>
  <dc:creator>changjian FU</dc:creator>
  <cp:lastModifiedBy>wxy</cp:lastModifiedBy>
  <dcterms:modified xsi:type="dcterms:W3CDTF">2026-10-10T07:15:25Z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95AB3BE4C5D245349CC6DE72323AC606_13</vt:lpwstr>
  </property>
</Properties>
</file>